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AC2" w:rsidRPr="000F1AC2" w:rsidRDefault="000F1AC2" w:rsidP="00137946">
      <w:pPr>
        <w:rPr>
          <w:rFonts w:asciiTheme="majorHAnsi" w:hAnsiTheme="majorHAnsi" w:cs="Times New Roman"/>
          <w:b/>
          <w:color w:val="365F91" w:themeColor="accent1" w:themeShade="BF"/>
          <w:sz w:val="32"/>
          <w:szCs w:val="32"/>
        </w:rPr>
      </w:pPr>
      <w:r w:rsidRPr="000F1AC2">
        <w:rPr>
          <w:rFonts w:asciiTheme="majorHAnsi" w:hAnsiTheme="majorHAnsi" w:cs="Times New Roman"/>
          <w:b/>
          <w:color w:val="365F91" w:themeColor="accent1" w:themeShade="BF"/>
          <w:sz w:val="32"/>
          <w:szCs w:val="32"/>
        </w:rPr>
        <w:t>Hennepin County</w:t>
      </w:r>
    </w:p>
    <w:p w:rsidR="000F1AC2" w:rsidRPr="000F1AC2" w:rsidRDefault="000F1AC2" w:rsidP="00137946">
      <w:pPr>
        <w:rPr>
          <w:rFonts w:asciiTheme="majorHAnsi" w:hAnsiTheme="majorHAnsi" w:cs="Times New Roman"/>
          <w:b/>
          <w:color w:val="365F91" w:themeColor="accent1" w:themeShade="BF"/>
          <w:sz w:val="32"/>
          <w:szCs w:val="32"/>
        </w:rPr>
      </w:pPr>
      <w:r w:rsidRPr="000F1AC2">
        <w:rPr>
          <w:rFonts w:asciiTheme="majorHAnsi" w:hAnsiTheme="majorHAnsi" w:cs="Times New Roman"/>
          <w:b/>
          <w:color w:val="365F91" w:themeColor="accent1" w:themeShade="BF"/>
          <w:sz w:val="32"/>
          <w:szCs w:val="32"/>
        </w:rPr>
        <w:t>High level Self-Evaluation Process</w:t>
      </w:r>
    </w:p>
    <w:p w:rsidR="00137946" w:rsidRDefault="00137946" w:rsidP="00137946">
      <w:pPr>
        <w:rPr>
          <w:rFonts w:ascii="Times New Roman" w:hAnsi="Times New Roman" w:cs="Times New Roman"/>
          <w:sz w:val="24"/>
          <w:szCs w:val="24"/>
        </w:rPr>
      </w:pPr>
      <w:r w:rsidRPr="00EC0DB6">
        <w:rPr>
          <w:rFonts w:ascii="Times New Roman" w:hAnsi="Times New Roman" w:cs="Times New Roman"/>
          <w:sz w:val="24"/>
          <w:szCs w:val="24"/>
        </w:rPr>
        <w:t>During 2010</w:t>
      </w:r>
      <w:r w:rsidR="00133395">
        <w:rPr>
          <w:rFonts w:ascii="Times New Roman" w:hAnsi="Times New Roman" w:cs="Times New Roman"/>
          <w:sz w:val="24"/>
          <w:szCs w:val="24"/>
        </w:rPr>
        <w:t xml:space="preserve">, </w:t>
      </w:r>
      <w:r w:rsidRPr="00EC0DB6">
        <w:rPr>
          <w:rFonts w:ascii="Times New Roman" w:hAnsi="Times New Roman" w:cs="Times New Roman"/>
          <w:sz w:val="24"/>
          <w:szCs w:val="24"/>
        </w:rPr>
        <w:t xml:space="preserve">county </w:t>
      </w:r>
      <w:r w:rsidR="00751074">
        <w:rPr>
          <w:rFonts w:ascii="Times New Roman" w:hAnsi="Times New Roman" w:cs="Times New Roman"/>
          <w:sz w:val="24"/>
          <w:szCs w:val="24"/>
        </w:rPr>
        <w:t xml:space="preserve">staff </w:t>
      </w:r>
      <w:r w:rsidRPr="00EC0DB6">
        <w:rPr>
          <w:rFonts w:ascii="Times New Roman" w:hAnsi="Times New Roman" w:cs="Times New Roman"/>
          <w:sz w:val="24"/>
          <w:szCs w:val="24"/>
        </w:rPr>
        <w:t xml:space="preserve">completed a high-level inventory of complete streets </w:t>
      </w:r>
      <w:r w:rsidR="00133395">
        <w:rPr>
          <w:rFonts w:ascii="Times New Roman" w:hAnsi="Times New Roman" w:cs="Times New Roman"/>
          <w:sz w:val="24"/>
          <w:szCs w:val="24"/>
        </w:rPr>
        <w:t>and accessibility infrastructure</w:t>
      </w:r>
      <w:r w:rsidRPr="00EC0DB6">
        <w:rPr>
          <w:rFonts w:ascii="Times New Roman" w:hAnsi="Times New Roman" w:cs="Times New Roman"/>
          <w:sz w:val="24"/>
          <w:szCs w:val="24"/>
        </w:rPr>
        <w:t xml:space="preserve"> </w:t>
      </w:r>
      <w:r w:rsidR="00EE12B3">
        <w:rPr>
          <w:rFonts w:ascii="Times New Roman" w:hAnsi="Times New Roman" w:cs="Times New Roman"/>
          <w:sz w:val="24"/>
          <w:szCs w:val="24"/>
        </w:rPr>
        <w:t xml:space="preserve">on its county roads </w:t>
      </w:r>
      <w:r w:rsidR="00133395">
        <w:rPr>
          <w:rFonts w:ascii="Times New Roman" w:hAnsi="Times New Roman" w:cs="Times New Roman"/>
          <w:sz w:val="24"/>
          <w:szCs w:val="24"/>
        </w:rPr>
        <w:t xml:space="preserve">to support </w:t>
      </w:r>
      <w:r w:rsidR="00133395" w:rsidRPr="00EC0DB6">
        <w:rPr>
          <w:rFonts w:ascii="Times New Roman" w:hAnsi="Times New Roman" w:cs="Times New Roman"/>
          <w:sz w:val="24"/>
          <w:szCs w:val="24"/>
        </w:rPr>
        <w:t>Hennepin County’s Complete Streets policy</w:t>
      </w:r>
      <w:r w:rsidR="00CE6AF8">
        <w:rPr>
          <w:rFonts w:ascii="Times New Roman" w:hAnsi="Times New Roman" w:cs="Times New Roman"/>
          <w:sz w:val="24"/>
          <w:szCs w:val="24"/>
        </w:rPr>
        <w:t xml:space="preserve"> and comply with ADA</w:t>
      </w:r>
      <w:r w:rsidRPr="00EC0DB6">
        <w:rPr>
          <w:rFonts w:ascii="Times New Roman" w:hAnsi="Times New Roman" w:cs="Times New Roman"/>
          <w:sz w:val="24"/>
          <w:szCs w:val="24"/>
        </w:rPr>
        <w:t xml:space="preserve">. </w:t>
      </w:r>
      <w:r w:rsidR="00133395">
        <w:rPr>
          <w:rFonts w:ascii="Times New Roman" w:hAnsi="Times New Roman" w:cs="Times New Roman"/>
          <w:sz w:val="24"/>
          <w:szCs w:val="24"/>
        </w:rPr>
        <w:t>The goal of this inventory was to determine if these elements were present (or not present) on our transportation system</w:t>
      </w:r>
      <w:r w:rsidR="00CE6AF8">
        <w:rPr>
          <w:rFonts w:ascii="Times New Roman" w:hAnsi="Times New Roman" w:cs="Times New Roman"/>
          <w:sz w:val="24"/>
          <w:szCs w:val="24"/>
        </w:rPr>
        <w:t>; staff</w:t>
      </w:r>
      <w:r w:rsidR="00133395">
        <w:rPr>
          <w:rFonts w:ascii="Times New Roman" w:hAnsi="Times New Roman" w:cs="Times New Roman"/>
          <w:sz w:val="24"/>
          <w:szCs w:val="24"/>
        </w:rPr>
        <w:t xml:space="preserve"> was less concerned about specific details of each element as one would expect from a more in-depth </w:t>
      </w:r>
      <w:r w:rsidR="00CE6AF8">
        <w:rPr>
          <w:rFonts w:ascii="Times New Roman" w:hAnsi="Times New Roman" w:cs="Times New Roman"/>
          <w:sz w:val="24"/>
          <w:szCs w:val="24"/>
        </w:rPr>
        <w:t>self</w:t>
      </w:r>
      <w:r w:rsidR="00133395">
        <w:rPr>
          <w:rFonts w:ascii="Times New Roman" w:hAnsi="Times New Roman" w:cs="Times New Roman"/>
          <w:sz w:val="24"/>
          <w:szCs w:val="24"/>
        </w:rPr>
        <w:t xml:space="preserve">-evaluation. </w:t>
      </w:r>
      <w:r w:rsidR="00EE12B3">
        <w:rPr>
          <w:rFonts w:ascii="Times New Roman" w:hAnsi="Times New Roman" w:cs="Times New Roman"/>
          <w:sz w:val="24"/>
          <w:szCs w:val="24"/>
        </w:rPr>
        <w:t xml:space="preserve">The </w:t>
      </w:r>
      <w:r w:rsidR="00EE12B3" w:rsidRPr="00EE12B3">
        <w:rPr>
          <w:rFonts w:ascii="Times New Roman" w:hAnsi="Times New Roman" w:cs="Times New Roman"/>
          <w:sz w:val="24"/>
          <w:szCs w:val="24"/>
        </w:rPr>
        <w:t>Transportation Department</w:t>
      </w:r>
      <w:r w:rsidR="00EE12B3">
        <w:rPr>
          <w:rFonts w:ascii="Times New Roman" w:hAnsi="Times New Roman" w:cs="Times New Roman"/>
          <w:sz w:val="24"/>
          <w:szCs w:val="24"/>
        </w:rPr>
        <w:t xml:space="preserve"> chose this approach because it wanted to gain a better understanding of accessibility on its system</w:t>
      </w:r>
      <w:r w:rsidR="00CE6AF8">
        <w:rPr>
          <w:rFonts w:ascii="Times New Roman" w:hAnsi="Times New Roman" w:cs="Times New Roman"/>
          <w:sz w:val="24"/>
          <w:szCs w:val="24"/>
        </w:rPr>
        <w:t xml:space="preserve"> in a timely manner</w:t>
      </w:r>
      <w:r w:rsidR="00EE12B3">
        <w:rPr>
          <w:rFonts w:ascii="Times New Roman" w:hAnsi="Times New Roman" w:cs="Times New Roman"/>
          <w:sz w:val="24"/>
          <w:szCs w:val="24"/>
        </w:rPr>
        <w:t>. For this work staff used</w:t>
      </w:r>
      <w:r w:rsidR="00521114">
        <w:rPr>
          <w:rFonts w:ascii="Times New Roman" w:hAnsi="Times New Roman" w:cs="Times New Roman"/>
          <w:sz w:val="24"/>
          <w:szCs w:val="24"/>
        </w:rPr>
        <w:t xml:space="preserve"> existing county aerial photography, online mapping information</w:t>
      </w:r>
      <w:bookmarkStart w:id="0" w:name="_GoBack"/>
      <w:bookmarkEnd w:id="0"/>
      <w:r w:rsidR="00521114">
        <w:rPr>
          <w:rFonts w:ascii="Times New Roman" w:hAnsi="Times New Roman" w:cs="Times New Roman"/>
          <w:sz w:val="24"/>
          <w:szCs w:val="24"/>
        </w:rPr>
        <w:t xml:space="preserve"> such as Google Maps and </w:t>
      </w:r>
      <w:proofErr w:type="spellStart"/>
      <w:r w:rsidR="00521114">
        <w:rPr>
          <w:rFonts w:ascii="Times New Roman" w:hAnsi="Times New Roman" w:cs="Times New Roman"/>
          <w:sz w:val="24"/>
          <w:szCs w:val="24"/>
        </w:rPr>
        <w:t>Streetview</w:t>
      </w:r>
      <w:proofErr w:type="spellEnd"/>
      <w:r w:rsidR="005211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F4216" w:rsidRPr="008F4216">
        <w:rPr>
          <w:rFonts w:ascii="Times New Roman" w:hAnsi="Times New Roman" w:cs="Times New Roman"/>
          <w:i/>
          <w:sz w:val="24"/>
          <w:szCs w:val="24"/>
        </w:rPr>
        <w:t>Vanview</w:t>
      </w:r>
      <w:proofErr w:type="spellEnd"/>
      <w:r w:rsidR="008F4216">
        <w:rPr>
          <w:rFonts w:ascii="Times New Roman" w:hAnsi="Times New Roman" w:cs="Times New Roman"/>
          <w:sz w:val="24"/>
          <w:szCs w:val="24"/>
        </w:rPr>
        <w:t xml:space="preserve"> </w:t>
      </w:r>
      <w:r w:rsidR="00EE12B3">
        <w:rPr>
          <w:rFonts w:ascii="Times New Roman" w:hAnsi="Times New Roman" w:cs="Times New Roman"/>
          <w:sz w:val="24"/>
          <w:szCs w:val="24"/>
        </w:rPr>
        <w:t xml:space="preserve">(a county roadway </w:t>
      </w:r>
      <w:r w:rsidR="008F4216">
        <w:rPr>
          <w:rFonts w:ascii="Times New Roman" w:hAnsi="Times New Roman" w:cs="Times New Roman"/>
          <w:sz w:val="24"/>
          <w:szCs w:val="24"/>
        </w:rPr>
        <w:t>video log</w:t>
      </w:r>
      <w:r w:rsidR="00EE12B3">
        <w:rPr>
          <w:rFonts w:ascii="Times New Roman" w:hAnsi="Times New Roman" w:cs="Times New Roman"/>
          <w:sz w:val="24"/>
          <w:szCs w:val="24"/>
        </w:rPr>
        <w:t>)</w:t>
      </w:r>
      <w:r w:rsidR="008F4216">
        <w:rPr>
          <w:rFonts w:ascii="Times New Roman" w:hAnsi="Times New Roman" w:cs="Times New Roman"/>
          <w:sz w:val="24"/>
          <w:szCs w:val="24"/>
        </w:rPr>
        <w:t xml:space="preserve">, and field visits when </w:t>
      </w:r>
      <w:r w:rsidR="005F250E">
        <w:rPr>
          <w:rFonts w:ascii="Times New Roman" w:hAnsi="Times New Roman" w:cs="Times New Roman"/>
          <w:sz w:val="24"/>
          <w:szCs w:val="24"/>
        </w:rPr>
        <w:t xml:space="preserve">needed. </w:t>
      </w:r>
      <w:r w:rsidR="00EC0DB6">
        <w:rPr>
          <w:rFonts w:ascii="Times New Roman" w:hAnsi="Times New Roman" w:cs="Times New Roman"/>
          <w:sz w:val="24"/>
          <w:szCs w:val="24"/>
        </w:rPr>
        <w:t xml:space="preserve">From this information staff produced a countywide </w:t>
      </w:r>
      <w:r w:rsidR="00EC0DB6" w:rsidRPr="00EC0DB6">
        <w:rPr>
          <w:rFonts w:ascii="Times New Roman" w:hAnsi="Times New Roman" w:cs="Times New Roman"/>
          <w:sz w:val="24"/>
          <w:szCs w:val="24"/>
        </w:rPr>
        <w:t xml:space="preserve">summary of </w:t>
      </w:r>
      <w:r w:rsidR="005F250E">
        <w:rPr>
          <w:rFonts w:ascii="Times New Roman" w:hAnsi="Times New Roman" w:cs="Times New Roman"/>
          <w:sz w:val="24"/>
          <w:szCs w:val="24"/>
        </w:rPr>
        <w:t xml:space="preserve">pedestrian ramps, detectable warnings, </w:t>
      </w:r>
      <w:r w:rsidR="00EC0DB6" w:rsidRPr="00EC0DB6">
        <w:rPr>
          <w:rFonts w:ascii="Times New Roman" w:hAnsi="Times New Roman" w:cs="Times New Roman"/>
          <w:sz w:val="24"/>
          <w:szCs w:val="24"/>
        </w:rPr>
        <w:t xml:space="preserve">sidewalks, </w:t>
      </w:r>
      <w:r w:rsidR="005F250E">
        <w:rPr>
          <w:rFonts w:ascii="Times New Roman" w:hAnsi="Times New Roman" w:cs="Times New Roman"/>
          <w:sz w:val="24"/>
          <w:szCs w:val="24"/>
        </w:rPr>
        <w:t xml:space="preserve">traffic signals, etc. From this summary </w:t>
      </w:r>
      <w:r w:rsidR="00EC703E" w:rsidRPr="00EC703E">
        <w:rPr>
          <w:rFonts w:ascii="Times New Roman" w:hAnsi="Times New Roman" w:cs="Times New Roman"/>
          <w:sz w:val="24"/>
          <w:szCs w:val="24"/>
        </w:rPr>
        <w:t>Hennepin County</w:t>
      </w:r>
      <w:r w:rsidR="00EC703E">
        <w:rPr>
          <w:rFonts w:ascii="Times New Roman" w:hAnsi="Times New Roman" w:cs="Times New Roman"/>
          <w:sz w:val="24"/>
          <w:szCs w:val="24"/>
        </w:rPr>
        <w:t xml:space="preserve"> </w:t>
      </w:r>
      <w:r w:rsidR="005F250E">
        <w:rPr>
          <w:rFonts w:ascii="Times New Roman" w:hAnsi="Times New Roman" w:cs="Times New Roman"/>
          <w:sz w:val="24"/>
          <w:szCs w:val="24"/>
        </w:rPr>
        <w:t xml:space="preserve">staff gained an understanding of </w:t>
      </w:r>
      <w:r w:rsidR="00EC703E">
        <w:rPr>
          <w:rFonts w:ascii="Times New Roman" w:hAnsi="Times New Roman" w:cs="Times New Roman"/>
          <w:sz w:val="24"/>
          <w:szCs w:val="24"/>
        </w:rPr>
        <w:t xml:space="preserve">accessibility on our transportation system and the </w:t>
      </w:r>
      <w:r w:rsidR="00EE12B3">
        <w:rPr>
          <w:rFonts w:ascii="Times New Roman" w:hAnsi="Times New Roman" w:cs="Times New Roman"/>
          <w:sz w:val="24"/>
          <w:szCs w:val="24"/>
        </w:rPr>
        <w:t xml:space="preserve">extent </w:t>
      </w:r>
      <w:r w:rsidR="005F250E">
        <w:rPr>
          <w:rFonts w:ascii="Times New Roman" w:hAnsi="Times New Roman" w:cs="Times New Roman"/>
          <w:sz w:val="24"/>
          <w:szCs w:val="24"/>
        </w:rPr>
        <w:t xml:space="preserve">of </w:t>
      </w:r>
      <w:r w:rsidR="00EC703E">
        <w:rPr>
          <w:rFonts w:ascii="Times New Roman" w:hAnsi="Times New Roman" w:cs="Times New Roman"/>
          <w:sz w:val="24"/>
          <w:szCs w:val="24"/>
        </w:rPr>
        <w:t xml:space="preserve">ADA improvements needed. </w:t>
      </w:r>
      <w:r w:rsidRPr="00EC0DB6">
        <w:rPr>
          <w:rFonts w:ascii="Times New Roman" w:hAnsi="Times New Roman" w:cs="Times New Roman"/>
          <w:sz w:val="24"/>
          <w:szCs w:val="24"/>
        </w:rPr>
        <w:t xml:space="preserve">This preliminary data </w:t>
      </w:r>
      <w:r w:rsidR="00CE6AF8">
        <w:rPr>
          <w:rFonts w:ascii="Times New Roman" w:hAnsi="Times New Roman" w:cs="Times New Roman"/>
          <w:sz w:val="24"/>
          <w:szCs w:val="24"/>
        </w:rPr>
        <w:t xml:space="preserve">has also </w:t>
      </w:r>
      <w:r w:rsidR="00EC703E">
        <w:rPr>
          <w:rFonts w:ascii="Times New Roman" w:hAnsi="Times New Roman" w:cs="Times New Roman"/>
          <w:sz w:val="24"/>
          <w:szCs w:val="24"/>
        </w:rPr>
        <w:t xml:space="preserve">proved valuable for </w:t>
      </w:r>
      <w:r w:rsidR="00EC703E" w:rsidRPr="00EC0DB6">
        <w:rPr>
          <w:rFonts w:ascii="Times New Roman" w:hAnsi="Times New Roman" w:cs="Times New Roman"/>
          <w:sz w:val="24"/>
          <w:szCs w:val="24"/>
        </w:rPr>
        <w:t>inform</w:t>
      </w:r>
      <w:r w:rsidR="00EC703E">
        <w:rPr>
          <w:rFonts w:ascii="Times New Roman" w:hAnsi="Times New Roman" w:cs="Times New Roman"/>
          <w:sz w:val="24"/>
          <w:szCs w:val="24"/>
        </w:rPr>
        <w:t xml:space="preserve">ing </w:t>
      </w:r>
      <w:r w:rsidR="00EC703E" w:rsidRPr="00EC0DB6">
        <w:rPr>
          <w:rFonts w:ascii="Times New Roman" w:hAnsi="Times New Roman" w:cs="Times New Roman"/>
          <w:sz w:val="24"/>
          <w:szCs w:val="24"/>
        </w:rPr>
        <w:t>policy</w:t>
      </w:r>
      <w:r w:rsidRPr="00EC0DB6">
        <w:rPr>
          <w:rFonts w:ascii="Times New Roman" w:hAnsi="Times New Roman" w:cs="Times New Roman"/>
          <w:sz w:val="24"/>
          <w:szCs w:val="24"/>
        </w:rPr>
        <w:t xml:space="preserve"> makers and elected officials on the need for and scope of our ADA responsibilities.</w:t>
      </w:r>
    </w:p>
    <w:p w:rsidR="00137946" w:rsidRPr="00EC0DB6" w:rsidRDefault="00243F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</w:t>
      </w:r>
      <w:r w:rsidR="00EC703E" w:rsidRPr="00EC703E">
        <w:rPr>
          <w:rFonts w:ascii="Times New Roman" w:hAnsi="Times New Roman" w:cs="Times New Roman"/>
          <w:sz w:val="24"/>
          <w:szCs w:val="24"/>
        </w:rPr>
        <w:t>Hennepin County</w:t>
      </w:r>
      <w:r w:rsidR="00EC703E">
        <w:rPr>
          <w:rFonts w:ascii="Times New Roman" w:hAnsi="Times New Roman" w:cs="Times New Roman"/>
          <w:sz w:val="24"/>
          <w:szCs w:val="24"/>
        </w:rPr>
        <w:t xml:space="preserve"> to insure ADA compliance on its transportation system, </w:t>
      </w:r>
      <w:r>
        <w:rPr>
          <w:rFonts w:ascii="Times New Roman" w:hAnsi="Times New Roman" w:cs="Times New Roman"/>
          <w:sz w:val="24"/>
          <w:szCs w:val="24"/>
        </w:rPr>
        <w:t xml:space="preserve">and to build on the work of the high-level </w:t>
      </w:r>
      <w:r w:rsidR="00EE12B3">
        <w:rPr>
          <w:rFonts w:ascii="Times New Roman" w:hAnsi="Times New Roman" w:cs="Times New Roman"/>
          <w:sz w:val="24"/>
          <w:szCs w:val="24"/>
        </w:rPr>
        <w:t>self</w:t>
      </w:r>
      <w:r>
        <w:rPr>
          <w:rFonts w:ascii="Times New Roman" w:hAnsi="Times New Roman" w:cs="Times New Roman"/>
          <w:sz w:val="24"/>
          <w:szCs w:val="24"/>
        </w:rPr>
        <w:t xml:space="preserve">-evaluation, the county will </w:t>
      </w:r>
      <w:r w:rsidR="00EC703E">
        <w:rPr>
          <w:rFonts w:ascii="Times New Roman" w:hAnsi="Times New Roman" w:cs="Times New Roman"/>
          <w:sz w:val="24"/>
          <w:szCs w:val="24"/>
        </w:rPr>
        <w:t>publish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703E">
        <w:rPr>
          <w:rFonts w:ascii="Times New Roman" w:hAnsi="Times New Roman" w:cs="Times New Roman"/>
          <w:sz w:val="24"/>
          <w:szCs w:val="24"/>
        </w:rPr>
        <w:t xml:space="preserve">an ADA Transition Plan, </w:t>
      </w:r>
      <w:r>
        <w:rPr>
          <w:rFonts w:ascii="Times New Roman" w:hAnsi="Times New Roman" w:cs="Times New Roman"/>
          <w:sz w:val="24"/>
          <w:szCs w:val="24"/>
        </w:rPr>
        <w:t>complete an annua</w:t>
      </w:r>
      <w:r w:rsidR="00EC703E">
        <w:rPr>
          <w:rFonts w:ascii="Times New Roman" w:hAnsi="Times New Roman" w:cs="Times New Roman"/>
          <w:sz w:val="24"/>
          <w:szCs w:val="24"/>
        </w:rPr>
        <w:t xml:space="preserve">l curb ramp </w:t>
      </w:r>
      <w:r>
        <w:rPr>
          <w:rFonts w:ascii="Times New Roman" w:hAnsi="Times New Roman" w:cs="Times New Roman"/>
          <w:sz w:val="24"/>
          <w:szCs w:val="24"/>
        </w:rPr>
        <w:t xml:space="preserve">reconstruction project (location based in part on the results of the high-level self-evaluation), continue to understand our transportation system through data collection, provide ADA infrastructure and accessibility through our capital </w:t>
      </w:r>
      <w:r w:rsidR="00771BE1">
        <w:rPr>
          <w:rFonts w:ascii="Times New Roman" w:hAnsi="Times New Roman" w:cs="Times New Roman"/>
          <w:sz w:val="24"/>
          <w:szCs w:val="24"/>
        </w:rPr>
        <w:t>projects</w:t>
      </w:r>
      <w:r>
        <w:rPr>
          <w:rFonts w:ascii="Times New Roman" w:hAnsi="Times New Roman" w:cs="Times New Roman"/>
          <w:sz w:val="24"/>
          <w:szCs w:val="24"/>
        </w:rPr>
        <w:t xml:space="preserve">, and provide infrastructure through </w:t>
      </w:r>
      <w:r w:rsidR="00771BE1">
        <w:rPr>
          <w:rFonts w:ascii="Times New Roman" w:hAnsi="Times New Roman" w:cs="Times New Roman"/>
          <w:sz w:val="24"/>
          <w:szCs w:val="24"/>
        </w:rPr>
        <w:t>responding</w:t>
      </w:r>
      <w:r>
        <w:rPr>
          <w:rFonts w:ascii="Times New Roman" w:hAnsi="Times New Roman" w:cs="Times New Roman"/>
          <w:sz w:val="24"/>
          <w:szCs w:val="24"/>
        </w:rPr>
        <w:t xml:space="preserve"> to reasonable accommodation requests.</w:t>
      </w:r>
    </w:p>
    <w:sectPr w:rsidR="00137946" w:rsidRPr="00EC0D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646"/>
    <w:rsid w:val="000F1AC2"/>
    <w:rsid w:val="00133395"/>
    <w:rsid w:val="00137946"/>
    <w:rsid w:val="00243F71"/>
    <w:rsid w:val="002C3FA6"/>
    <w:rsid w:val="00521114"/>
    <w:rsid w:val="005F250E"/>
    <w:rsid w:val="00751074"/>
    <w:rsid w:val="00771BE1"/>
    <w:rsid w:val="008608EE"/>
    <w:rsid w:val="008C00C1"/>
    <w:rsid w:val="008F4216"/>
    <w:rsid w:val="00B97667"/>
    <w:rsid w:val="00C82646"/>
    <w:rsid w:val="00CD1905"/>
    <w:rsid w:val="00CE6AF8"/>
    <w:rsid w:val="00EC0DB6"/>
    <w:rsid w:val="00EC703E"/>
    <w:rsid w:val="00EE1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1552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Hennepin County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pwh952</dc:creator>
  <cp:lastModifiedBy>Renae Kuehl</cp:lastModifiedBy>
  <cp:revision>2</cp:revision>
  <cp:lastPrinted>2012-06-12T13:49:00Z</cp:lastPrinted>
  <dcterms:created xsi:type="dcterms:W3CDTF">2012-06-19T17:04:00Z</dcterms:created>
  <dcterms:modified xsi:type="dcterms:W3CDTF">2012-06-19T17:04:00Z</dcterms:modified>
</cp:coreProperties>
</file>